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3B" w:rsidRPr="0064373D" w:rsidRDefault="00ED0B3B" w:rsidP="0067644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73D">
        <w:rPr>
          <w:rFonts w:ascii="Times New Roman" w:hAnsi="Times New Roman"/>
          <w:sz w:val="24"/>
          <w:szCs w:val="24"/>
          <w:lang w:eastAsia="ru-RU"/>
        </w:rPr>
        <w:t xml:space="preserve">Департамент образования администрации </w:t>
      </w:r>
      <w:proofErr w:type="spellStart"/>
      <w:r w:rsidRPr="0064373D">
        <w:rPr>
          <w:rFonts w:ascii="Times New Roman" w:hAnsi="Times New Roman"/>
          <w:sz w:val="24"/>
          <w:szCs w:val="24"/>
          <w:lang w:eastAsia="ru-RU"/>
        </w:rPr>
        <w:t>Кстовского</w:t>
      </w:r>
      <w:proofErr w:type="spellEnd"/>
      <w:r w:rsidRPr="0064373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ED0B3B" w:rsidRPr="0064373D" w:rsidRDefault="00ED0B3B" w:rsidP="0067644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373D">
        <w:rPr>
          <w:rFonts w:ascii="Times New Roman" w:hAnsi="Times New Roman"/>
          <w:sz w:val="28"/>
          <w:szCs w:val="28"/>
          <w:lang w:eastAsia="ru-RU"/>
        </w:rPr>
        <w:t>МБОУ СШ №6</w:t>
      </w:r>
    </w:p>
    <w:p w:rsidR="00ED0B3B" w:rsidRPr="0064373D" w:rsidRDefault="00ED0B3B" w:rsidP="0067644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0B3B" w:rsidRDefault="00ED0B3B" w:rsidP="00C75E9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D0B3B" w:rsidRDefault="00ED0B3B" w:rsidP="0067644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0B3B" w:rsidRPr="0064373D" w:rsidRDefault="00ED0B3B" w:rsidP="0067644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0B3B" w:rsidRPr="0064373D" w:rsidRDefault="00ED0B3B" w:rsidP="006764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4373D">
        <w:rPr>
          <w:rFonts w:ascii="Times New Roman" w:hAnsi="Times New Roman"/>
          <w:sz w:val="28"/>
          <w:szCs w:val="28"/>
          <w:lang w:eastAsia="ru-RU"/>
        </w:rPr>
        <w:t>Принято                                                                                Утверждено</w:t>
      </w:r>
    </w:p>
    <w:p w:rsidR="00ED0B3B" w:rsidRPr="0064373D" w:rsidRDefault="00ED0B3B" w:rsidP="006764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4373D">
        <w:rPr>
          <w:rFonts w:ascii="Times New Roman" w:hAnsi="Times New Roman"/>
          <w:sz w:val="28"/>
          <w:szCs w:val="28"/>
          <w:lang w:eastAsia="ru-RU"/>
        </w:rPr>
        <w:t xml:space="preserve">педсоветом                                                                          приказом № </w:t>
      </w:r>
      <w:r>
        <w:rPr>
          <w:rFonts w:ascii="Times New Roman" w:hAnsi="Times New Roman"/>
          <w:sz w:val="28"/>
          <w:szCs w:val="28"/>
          <w:lang w:eastAsia="ru-RU"/>
        </w:rPr>
        <w:t>111</w:t>
      </w:r>
    </w:p>
    <w:p w:rsidR="00ED0B3B" w:rsidRPr="0064373D" w:rsidRDefault="00ED0B3B" w:rsidP="0067644F">
      <w:pPr>
        <w:pStyle w:val="a3"/>
        <w:tabs>
          <w:tab w:val="left" w:pos="6225"/>
        </w:tabs>
        <w:rPr>
          <w:rFonts w:ascii="Times New Roman" w:hAnsi="Times New Roman"/>
          <w:sz w:val="28"/>
          <w:szCs w:val="28"/>
          <w:lang w:eastAsia="ru-RU"/>
        </w:rPr>
      </w:pPr>
      <w:r w:rsidRPr="0064373D">
        <w:rPr>
          <w:rFonts w:ascii="Times New Roman" w:hAnsi="Times New Roman"/>
          <w:sz w:val="28"/>
          <w:szCs w:val="28"/>
          <w:lang w:eastAsia="ru-RU"/>
        </w:rPr>
        <w:t xml:space="preserve">протокол №1                                                                       от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64373D">
        <w:rPr>
          <w:rFonts w:ascii="Times New Roman" w:hAnsi="Times New Roman"/>
          <w:sz w:val="28"/>
          <w:szCs w:val="28"/>
          <w:lang w:eastAsia="ru-RU"/>
        </w:rPr>
        <w:t>.08.201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4373D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ED0B3B" w:rsidRPr="0064373D" w:rsidRDefault="00ED0B3B" w:rsidP="006764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4373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64373D">
        <w:rPr>
          <w:rFonts w:ascii="Times New Roman" w:hAnsi="Times New Roman"/>
          <w:sz w:val="28"/>
          <w:szCs w:val="28"/>
          <w:lang w:eastAsia="ru-RU"/>
        </w:rPr>
        <w:t>.08.1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ED0B3B" w:rsidRPr="0064373D" w:rsidRDefault="00ED0B3B" w:rsidP="0067644F">
      <w:pPr>
        <w:shd w:val="clear" w:color="auto" w:fill="FFFFFF"/>
        <w:spacing w:before="100" w:beforeAutospacing="1"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0B3B" w:rsidRPr="0064373D" w:rsidRDefault="00ED0B3B" w:rsidP="0067644F">
      <w:pPr>
        <w:shd w:val="clear" w:color="auto" w:fill="FFFFFF"/>
        <w:spacing w:before="100" w:beforeAutospacing="1"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0B3B" w:rsidRPr="0064373D" w:rsidRDefault="00ED0B3B" w:rsidP="0067644F">
      <w:pPr>
        <w:shd w:val="clear" w:color="auto" w:fill="FFFFFF"/>
        <w:spacing w:before="100" w:beforeAutospacing="1"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ED0B3B" w:rsidRDefault="00ED0B3B" w:rsidP="0067644F">
      <w:pPr>
        <w:shd w:val="clear" w:color="auto" w:fill="FFFFFF"/>
        <w:spacing w:before="100" w:beforeAutospacing="1"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деятельностиспортивного клуба</w:t>
      </w:r>
    </w:p>
    <w:p w:rsidR="004705CE" w:rsidRPr="0064373D" w:rsidRDefault="004705CE" w:rsidP="0067644F">
      <w:pPr>
        <w:shd w:val="clear" w:color="auto" w:fill="FFFFFF"/>
        <w:spacing w:before="100" w:beforeAutospacing="1"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«Навигатор»</w:t>
      </w:r>
    </w:p>
    <w:p w:rsidR="00ED0B3B" w:rsidRDefault="00ED0B3B" w:rsidP="0067644F">
      <w:pPr>
        <w:shd w:val="clear" w:color="auto" w:fill="FFFFFF"/>
        <w:spacing w:before="100" w:beforeAutospacing="1"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0B3B" w:rsidRDefault="0040348F" w:rsidP="0067644F">
      <w:pPr>
        <w:shd w:val="clear" w:color="auto" w:fill="FFFFFF"/>
        <w:spacing w:before="100" w:beforeAutospacing="1"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34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7pt;height:230.25pt">
            <v:imagedata r:id="rId5" o:title="эмблема СК 1"/>
          </v:shape>
        </w:pict>
      </w:r>
    </w:p>
    <w:p w:rsidR="00ED0B3B" w:rsidRDefault="00ED0B3B" w:rsidP="0067644F">
      <w:pPr>
        <w:shd w:val="clear" w:color="auto" w:fill="FFFFFF"/>
        <w:spacing w:before="100" w:beforeAutospacing="1"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0B3B" w:rsidRPr="00C75E93" w:rsidRDefault="00ED0B3B" w:rsidP="00C75E9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5E93">
        <w:rPr>
          <w:rFonts w:ascii="Times New Roman" w:hAnsi="Times New Roman"/>
          <w:sz w:val="24"/>
          <w:szCs w:val="24"/>
          <w:lang w:eastAsia="ru-RU"/>
        </w:rPr>
        <w:t>Составитель</w:t>
      </w:r>
    </w:p>
    <w:p w:rsidR="00ED0B3B" w:rsidRPr="00C75E93" w:rsidRDefault="00ED0B3B" w:rsidP="00C75E9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5E93">
        <w:rPr>
          <w:rFonts w:ascii="Times New Roman" w:hAnsi="Times New Roman"/>
          <w:sz w:val="24"/>
          <w:szCs w:val="24"/>
          <w:lang w:eastAsia="ru-RU"/>
        </w:rPr>
        <w:t>учитель физической культуры</w:t>
      </w:r>
    </w:p>
    <w:p w:rsidR="00ED0B3B" w:rsidRPr="00C75E93" w:rsidRDefault="00ED0B3B" w:rsidP="00C75E9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5E93">
        <w:rPr>
          <w:rFonts w:ascii="Times New Roman" w:hAnsi="Times New Roman"/>
          <w:sz w:val="24"/>
          <w:szCs w:val="24"/>
          <w:lang w:eastAsia="ru-RU"/>
        </w:rPr>
        <w:t>Володина Л.А.</w:t>
      </w:r>
    </w:p>
    <w:p w:rsidR="00ED0B3B" w:rsidRPr="0064373D" w:rsidRDefault="00ED0B3B" w:rsidP="0067644F">
      <w:pPr>
        <w:shd w:val="clear" w:color="auto" w:fill="FFFFFF"/>
        <w:spacing w:before="100" w:beforeAutospacing="1" w:after="0" w:line="270" w:lineRule="atLeast"/>
        <w:rPr>
          <w:rFonts w:ascii="Times New Roman" w:hAnsi="Times New Roman"/>
          <w:color w:val="333333"/>
          <w:sz w:val="18"/>
          <w:szCs w:val="18"/>
          <w:lang w:eastAsia="ru-RU"/>
        </w:rPr>
      </w:pPr>
    </w:p>
    <w:p w:rsidR="00ED0B3B" w:rsidRPr="004705CE" w:rsidRDefault="00ED0B3B" w:rsidP="004705CE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73D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6437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ED0B3B" w:rsidRDefault="00ED0B3B" w:rsidP="0067644F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644F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D0B3B" w:rsidRPr="00266D11" w:rsidRDefault="00ED0B3B" w:rsidP="00266D1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266D11">
        <w:rPr>
          <w:rFonts w:ascii="Times New Roman" w:hAnsi="Times New Roman"/>
          <w:sz w:val="28"/>
          <w:szCs w:val="28"/>
          <w:lang w:eastAsia="ru-RU"/>
        </w:rPr>
        <w:t xml:space="preserve">Данная программа рассчитана на учащихся 5 – 11 классов. </w:t>
      </w:r>
      <w:r w:rsidRPr="00266D11">
        <w:rPr>
          <w:rFonts w:ascii="Times New Roman" w:hAnsi="Times New Roman"/>
          <w:spacing w:val="-3"/>
          <w:sz w:val="28"/>
          <w:szCs w:val="28"/>
          <w:lang w:eastAsia="ru-RU"/>
        </w:rPr>
        <w:t>Программа позволяет решать задачи физического воспитания школьников на протяжении всего срока обучения в школе, формируя у учащихся целостное представление о физической культуре, её возможностях в повышении работоспособности и улучшении состояния здоровья,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 привлечение школьников к систематическому участию в спортивно – массовых мероприятиях,</w:t>
      </w:r>
      <w:r w:rsidRPr="00266D11">
        <w:rPr>
          <w:rFonts w:ascii="Times New Roman" w:hAnsi="Times New Roman"/>
          <w:spacing w:val="-3"/>
          <w:sz w:val="28"/>
          <w:szCs w:val="28"/>
          <w:lang w:eastAsia="ru-RU"/>
        </w:rPr>
        <w:t xml:space="preserve"> а главное – воспитывая личность, способную к самостоятельной, творческой деятельности. </w:t>
      </w:r>
    </w:p>
    <w:p w:rsidR="00ED0B3B" w:rsidRPr="00266D11" w:rsidRDefault="00ED0B3B" w:rsidP="00266D11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ED0B3B" w:rsidRDefault="00ED0B3B" w:rsidP="00266D11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266D11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Цель данной программы</w:t>
      </w:r>
      <w:r w:rsidRPr="00266D1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– повысить уровень общей физической подготовки, привить любовь к занятиям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физической культурой и спортом, через участие в спортивно – массовых мероприятиях.</w:t>
      </w:r>
    </w:p>
    <w:p w:rsidR="00ED0B3B" w:rsidRDefault="00ED0B3B" w:rsidP="00266D11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ED0B3B" w:rsidRDefault="00ED0B3B" w:rsidP="00266D1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  <w:r w:rsidRPr="00266D11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Задачи:</w:t>
      </w:r>
    </w:p>
    <w:p w:rsidR="00ED0B3B" w:rsidRPr="00266D11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266D11">
        <w:rPr>
          <w:rFonts w:ascii="inherit" w:hAnsi="inherit" w:cs="Arial"/>
          <w:sz w:val="28"/>
          <w:szCs w:val="28"/>
          <w:lang w:eastAsia="ru-RU"/>
        </w:rPr>
        <w:t>содействовать воспитанию у школьников преданности Родине, общественной активности, трудолюбия, развитию инициативы, творчества и организаторских способностей;</w:t>
      </w:r>
    </w:p>
    <w:p w:rsidR="00ED0B3B" w:rsidRPr="00266D11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266D11">
        <w:rPr>
          <w:rFonts w:ascii="inherit" w:hAnsi="inherit" w:cs="Arial"/>
          <w:sz w:val="28"/>
          <w:szCs w:val="28"/>
          <w:lang w:eastAsia="ru-RU"/>
        </w:rPr>
        <w:t>вовлечь всех школьников в систематические занятия физической культурой, спортом и туризмом;</w:t>
      </w:r>
    </w:p>
    <w:p w:rsidR="00ED0B3B" w:rsidRPr="00266D11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266D11">
        <w:rPr>
          <w:rFonts w:ascii="inherit" w:hAnsi="inherit" w:cs="Arial"/>
          <w:sz w:val="28"/>
          <w:szCs w:val="28"/>
          <w:lang w:eastAsia="ru-RU"/>
        </w:rPr>
        <w:t>осуществлять внеурочные мероприятия по укреплению здоровья и совершенствованию всестороннего физического развития учащихся, навыков и умений в занятиях спортом и туризмом, воспитанию стойкой привычки к систематическим занятиям физическими упражнениями, соблюдать правила личной и общественной гигиены;</w:t>
      </w:r>
    </w:p>
    <w:p w:rsidR="00ED0B3B" w:rsidRPr="00A7351B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>
        <w:rPr>
          <w:rFonts w:ascii="inherit" w:hAnsi="inherit" w:cs="Arial"/>
          <w:sz w:val="28"/>
          <w:szCs w:val="28"/>
          <w:lang w:eastAsia="ru-RU"/>
        </w:rPr>
        <w:t>уча</w:t>
      </w:r>
      <w:r w:rsidRPr="00266D11">
        <w:rPr>
          <w:rFonts w:ascii="inherit" w:hAnsi="inherit" w:cs="Arial"/>
          <w:sz w:val="28"/>
          <w:szCs w:val="28"/>
          <w:lang w:eastAsia="ru-RU"/>
        </w:rPr>
        <w:t xml:space="preserve">ствовать в планомерной и систематической подготовке школьников к сдаче норм требований государственных тестов, </w:t>
      </w:r>
      <w:r>
        <w:rPr>
          <w:rFonts w:ascii="inherit" w:hAnsi="inherit" w:cs="Arial"/>
          <w:sz w:val="28"/>
          <w:szCs w:val="28"/>
          <w:lang w:eastAsia="ru-RU"/>
        </w:rPr>
        <w:t>ПСИ, ПС</w:t>
      </w:r>
      <w:r>
        <w:rPr>
          <w:rFonts w:ascii="Times New Roman" w:hAnsi="Times New Roman" w:cs="Arial"/>
          <w:sz w:val="28"/>
          <w:szCs w:val="28"/>
          <w:lang w:eastAsia="ru-RU"/>
        </w:rPr>
        <w:t>, норм ГТО;</w:t>
      </w:r>
    </w:p>
    <w:p w:rsidR="00ED0B3B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266D11">
        <w:rPr>
          <w:rFonts w:ascii="inherit" w:hAnsi="inherit" w:cs="Arial"/>
          <w:sz w:val="28"/>
          <w:szCs w:val="28"/>
          <w:lang w:eastAsia="ru-RU"/>
        </w:rPr>
        <w:t xml:space="preserve"> организовывать физкультурно-оздоровительные мероприятия в режиме учебного дня школы, оказывать помощь в проведении ежедневных физкультурных занятий в продленном дне, активно участвовать в массовых соревнованиях</w:t>
      </w:r>
    </w:p>
    <w:p w:rsidR="00ED0B3B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266D11">
        <w:rPr>
          <w:rFonts w:ascii="inherit" w:hAnsi="inherit" w:cs="Arial"/>
          <w:sz w:val="28"/>
          <w:szCs w:val="28"/>
          <w:lang w:eastAsia="ru-RU"/>
        </w:rPr>
        <w:t xml:space="preserve">участвовать в организации массовой спортивно-оздоровительной работы среди детей и подростков; </w:t>
      </w:r>
    </w:p>
    <w:p w:rsidR="00ED0B3B" w:rsidRPr="00266D11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266D11">
        <w:rPr>
          <w:rFonts w:ascii="inherit" w:hAnsi="inherit" w:cs="Arial"/>
          <w:sz w:val="28"/>
          <w:szCs w:val="28"/>
          <w:lang w:eastAsia="ru-RU"/>
        </w:rPr>
        <w:t>принимать активное участие в укреплении и благоустройстве школьной учебной спортивной базы;</w:t>
      </w:r>
    </w:p>
    <w:p w:rsidR="00ED0B3B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266D11">
        <w:rPr>
          <w:rFonts w:ascii="inherit" w:hAnsi="inherit" w:cs="Arial"/>
          <w:sz w:val="28"/>
          <w:szCs w:val="28"/>
          <w:lang w:eastAsia="ru-RU"/>
        </w:rPr>
        <w:t xml:space="preserve"> готовить из числа учащихся физкультурный актив в помощь учителям для проведения массовой физкультурной и спортивной работы в школе;</w:t>
      </w:r>
    </w:p>
    <w:p w:rsidR="00ED0B3B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266D11">
        <w:rPr>
          <w:rFonts w:ascii="inherit" w:hAnsi="inherit" w:cs="Arial"/>
          <w:sz w:val="28"/>
          <w:szCs w:val="28"/>
          <w:lang w:eastAsia="ru-RU"/>
        </w:rPr>
        <w:t>вести пропаганду физической культуры и спорта среди учащихся как непременных средств укрепления здоровья и поддержания высокой работоспособности</w:t>
      </w:r>
      <w:r>
        <w:rPr>
          <w:rFonts w:ascii="inherit" w:hAnsi="inherit" w:cs="Arial"/>
          <w:sz w:val="28"/>
          <w:szCs w:val="28"/>
          <w:lang w:eastAsia="ru-RU"/>
        </w:rPr>
        <w:t>.</w:t>
      </w:r>
    </w:p>
    <w:p w:rsidR="00ED0B3B" w:rsidRDefault="00ED0B3B" w:rsidP="00535B44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hAnsi="Times New Roman" w:cs="Arial"/>
          <w:sz w:val="28"/>
          <w:szCs w:val="28"/>
          <w:lang w:eastAsia="ru-RU"/>
        </w:rPr>
      </w:pPr>
    </w:p>
    <w:p w:rsidR="00ED0B3B" w:rsidRPr="00A7351B" w:rsidRDefault="00ED0B3B" w:rsidP="00535B44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hAnsi="Times New Roman" w:cs="Arial"/>
          <w:sz w:val="28"/>
          <w:szCs w:val="28"/>
          <w:lang w:eastAsia="ru-RU"/>
        </w:rPr>
      </w:pPr>
    </w:p>
    <w:p w:rsidR="00ED0B3B" w:rsidRPr="00535B44" w:rsidRDefault="00ED0B3B" w:rsidP="00535B4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5B4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В своём предметном содержании программа направлена </w:t>
      </w:r>
      <w:proofErr w:type="gramStart"/>
      <w:r w:rsidRPr="00535B44"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gramEnd"/>
      <w:r w:rsidRPr="00535B4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D0B3B" w:rsidRPr="00535B44" w:rsidRDefault="00ED0B3B" w:rsidP="00535B44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Организацию</w:t>
      </w:r>
      <w:r w:rsidRPr="00535B44">
        <w:rPr>
          <w:rFonts w:ascii="Times New Roman" w:hAnsi="Times New Roman"/>
          <w:sz w:val="28"/>
          <w:szCs w:val="28"/>
          <w:lang w:eastAsia="ru-RU"/>
        </w:rPr>
        <w:t xml:space="preserve"> физического воспитания школьников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D0B3B" w:rsidRPr="00535B44" w:rsidRDefault="00ED0B3B" w:rsidP="00535B44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B44">
        <w:rPr>
          <w:rFonts w:ascii="Times New Roman" w:hAnsi="Times New Roman"/>
          <w:sz w:val="28"/>
          <w:szCs w:val="28"/>
          <w:lang w:eastAsia="ru-RU"/>
        </w:rPr>
        <w:t>· уроки по физической культуре;</w:t>
      </w:r>
    </w:p>
    <w:p w:rsidR="00ED0B3B" w:rsidRPr="00535B44" w:rsidRDefault="00ED0B3B" w:rsidP="00535B44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B44">
        <w:rPr>
          <w:rFonts w:ascii="Times New Roman" w:hAnsi="Times New Roman"/>
          <w:sz w:val="28"/>
          <w:szCs w:val="28"/>
          <w:lang w:eastAsia="ru-RU"/>
        </w:rPr>
        <w:t>· физкультурно-оздоровительные мероприятия в режиме школы;</w:t>
      </w:r>
    </w:p>
    <w:p w:rsidR="00ED0B3B" w:rsidRPr="00535B44" w:rsidRDefault="00ED0B3B" w:rsidP="00535B44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B44">
        <w:rPr>
          <w:rFonts w:ascii="Times New Roman" w:hAnsi="Times New Roman"/>
          <w:sz w:val="28"/>
          <w:szCs w:val="28"/>
          <w:lang w:eastAsia="ru-RU"/>
        </w:rPr>
        <w:t>· обязательные для школы формы внеклассной спортивно-массовой работы;</w:t>
      </w:r>
    </w:p>
    <w:p w:rsidR="00ED0B3B" w:rsidRPr="00535B44" w:rsidRDefault="00ED0B3B" w:rsidP="00535B44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· по выбору учащихся</w:t>
      </w:r>
      <w:r w:rsidRPr="00535B44">
        <w:rPr>
          <w:rFonts w:ascii="Times New Roman" w:hAnsi="Times New Roman"/>
          <w:sz w:val="28"/>
          <w:szCs w:val="28"/>
          <w:lang w:eastAsia="ru-RU"/>
        </w:rPr>
        <w:t>: внешкольная спортивно-массовая работа.</w:t>
      </w:r>
    </w:p>
    <w:p w:rsidR="00ED0B3B" w:rsidRDefault="00ED0B3B" w:rsidP="00535B44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B44">
        <w:rPr>
          <w:rFonts w:ascii="Times New Roman" w:hAnsi="Times New Roman"/>
          <w:sz w:val="28"/>
          <w:szCs w:val="28"/>
          <w:lang w:eastAsia="ru-RU"/>
        </w:rPr>
        <w:t xml:space="preserve">Действенность системы физического воспитания обеспечивается высокой эффективностью уроков физической культуры, их инструктивной направленностью, рациональным содержанием, количеством и объемом массовых физкультурно-оздоровительных мероприятий в режиме дня, широким вовлечением учащихся в различные формы внеклассной и внешкольной работы по физической культуре, спорту и туризму, регулярным врачебно-педагогическим </w:t>
      </w:r>
      <w:proofErr w:type="gramStart"/>
      <w:r w:rsidRPr="00535B44">
        <w:rPr>
          <w:rFonts w:ascii="Times New Roman" w:hAnsi="Times New Roman"/>
          <w:sz w:val="28"/>
          <w:szCs w:val="28"/>
          <w:lang w:eastAsia="ru-RU"/>
        </w:rPr>
        <w:t>контролем за</w:t>
      </w:r>
      <w:proofErr w:type="gramEnd"/>
      <w:r w:rsidRPr="00535B44">
        <w:rPr>
          <w:rFonts w:ascii="Times New Roman" w:hAnsi="Times New Roman"/>
          <w:sz w:val="28"/>
          <w:szCs w:val="28"/>
          <w:lang w:eastAsia="ru-RU"/>
        </w:rPr>
        <w:t xml:space="preserve"> здоровьем учащихся, за учебно-воспитательным процессом. </w:t>
      </w:r>
    </w:p>
    <w:p w:rsidR="00ED0B3B" w:rsidRDefault="00ED0B3B" w:rsidP="00535B44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B44">
        <w:rPr>
          <w:rFonts w:ascii="Times New Roman" w:hAnsi="Times New Roman"/>
          <w:b/>
          <w:sz w:val="28"/>
          <w:szCs w:val="28"/>
          <w:lang w:eastAsia="ru-RU"/>
        </w:rPr>
        <w:t>Основным</w:t>
      </w:r>
      <w:r w:rsidRPr="00535B44">
        <w:rPr>
          <w:rFonts w:ascii="Times New Roman" w:hAnsi="Times New Roman"/>
          <w:sz w:val="28"/>
          <w:szCs w:val="28"/>
          <w:lang w:eastAsia="ru-RU"/>
        </w:rPr>
        <w:t xml:space="preserve"> организационно-педагогическим </w:t>
      </w:r>
      <w:r w:rsidRPr="00535B44">
        <w:rPr>
          <w:rFonts w:ascii="Times New Roman" w:hAnsi="Times New Roman"/>
          <w:b/>
          <w:sz w:val="28"/>
          <w:szCs w:val="28"/>
          <w:lang w:eastAsia="ru-RU"/>
        </w:rPr>
        <w:t>принципом</w:t>
      </w:r>
      <w:r w:rsidRPr="00535B44">
        <w:rPr>
          <w:rFonts w:ascii="Times New Roman" w:hAnsi="Times New Roman"/>
          <w:sz w:val="28"/>
          <w:szCs w:val="28"/>
          <w:lang w:eastAsia="ru-RU"/>
        </w:rPr>
        <w:t xml:space="preserve"> осуществления физического воспитания учащихся общеобразовательных школ является дифференцированное применение средств физической культуры в занятиях со школьниками разного пола и возраста с учетом состояния их здоровья, степени физического развития и уровня подготовленности.</w:t>
      </w:r>
    </w:p>
    <w:p w:rsidR="00ED0B3B" w:rsidRDefault="00ED0B3B" w:rsidP="00535B44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D0B3B" w:rsidRDefault="00ED0B3B" w:rsidP="00535B44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деятельности Спортивного клуба</w:t>
      </w:r>
    </w:p>
    <w:p w:rsidR="00ED0B3B" w:rsidRPr="00DD23AB" w:rsidRDefault="00ED0B3B" w:rsidP="00535B4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Деятельность СК реализуется по 5 направлениям; соответственно участники делятся на группы по видам деятельности</w:t>
      </w: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3"/>
          <w:sz w:val="28"/>
          <w:szCs w:val="28"/>
          <w:lang w:eastAsia="ru-RU"/>
        </w:rPr>
        <w:t>Группа 1. Инструкторы по организации ФК</w:t>
      </w:r>
    </w:p>
    <w:p w:rsidR="00ED0B3B" w:rsidRPr="0021360C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Инструкторы п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омога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т руководству школы, классным руководителям и учителям физической культуры в организации физкультурно-оздоровительных мероприятий в режиме учебного дня (гимнастика до учебных занятий, физкультурные минимумы на уроках, подвижные перемены)</w:t>
      </w:r>
      <w:proofErr w:type="gramStart"/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,</w:t>
      </w:r>
      <w:proofErr w:type="gramEnd"/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в проведении ежедневных физкультурных занятий в режиме продленного дня, выделяя в помощь воспитателям физкультурный актив, в организации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общешкольного Дня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здоровья. Проявля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т инициативу по созданию групп начальной подготовки детско-юношеских спортивных школ в своей школе, организу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т совместно с педагогическим коллективом подготовку и сд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ачу норм государственных тестов, ПСИ и ПС, а так же норм ГТО.</w:t>
      </w:r>
    </w:p>
    <w:p w:rsidR="00ED0B3B" w:rsidRPr="0021360C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3"/>
          <w:sz w:val="28"/>
          <w:szCs w:val="28"/>
          <w:lang w:eastAsia="ru-RU"/>
        </w:rPr>
        <w:t>Группа 2.</w:t>
      </w:r>
      <w:r w:rsidRPr="00DD23AB">
        <w:rPr>
          <w:rFonts w:ascii="Times New Roman" w:hAnsi="Times New Roman"/>
          <w:b/>
          <w:spacing w:val="-3"/>
          <w:sz w:val="28"/>
          <w:szCs w:val="28"/>
          <w:lang w:eastAsia="ru-RU"/>
        </w:rPr>
        <w:t>Организаторы спортивных мероприятий</w:t>
      </w: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Организаторы </w:t>
      </w:r>
      <w:proofErr w:type="spellStart"/>
      <w:r>
        <w:rPr>
          <w:rFonts w:ascii="Times New Roman" w:hAnsi="Times New Roman"/>
          <w:spacing w:val="-3"/>
          <w:sz w:val="28"/>
          <w:szCs w:val="28"/>
          <w:lang w:eastAsia="ru-RU"/>
        </w:rPr>
        <w:t>проводят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внутришкольные</w:t>
      </w:r>
      <w:proofErr w:type="spellEnd"/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соревнования, помога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т учител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ям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физической культуры проводить занятия в спортивных секциях</w:t>
      </w:r>
      <w:proofErr w:type="gramStart"/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,</w:t>
      </w:r>
      <w:proofErr w:type="gramEnd"/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вместе с ним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и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комплекту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т команды классов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и школы для уча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стия в районных (городских) соревнованиях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.</w:t>
      </w: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3"/>
          <w:sz w:val="28"/>
          <w:szCs w:val="28"/>
          <w:lang w:eastAsia="ru-RU"/>
        </w:rPr>
        <w:lastRenderedPageBreak/>
        <w:t xml:space="preserve">Группа 3. Инструкторы </w:t>
      </w:r>
      <w:r w:rsidRPr="00F05498">
        <w:rPr>
          <w:rFonts w:ascii="Times New Roman" w:hAnsi="Times New Roman"/>
          <w:b/>
          <w:spacing w:val="-3"/>
          <w:sz w:val="28"/>
          <w:szCs w:val="28"/>
          <w:lang w:eastAsia="ru-RU"/>
        </w:rPr>
        <w:t xml:space="preserve"> по подготовке физкультурного актива</w:t>
      </w: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Инструкторы 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помога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т учител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ям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физической культур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ы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готовить и направлять общественных инструкторов, судей и физоргов для организации и проведения физкультурно-оздоровитель</w:t>
      </w:r>
      <w:r w:rsidR="00A23E26">
        <w:rPr>
          <w:rFonts w:ascii="Times New Roman" w:hAnsi="Times New Roman"/>
          <w:spacing w:val="-3"/>
          <w:sz w:val="28"/>
          <w:szCs w:val="28"/>
          <w:lang w:eastAsia="ru-RU"/>
        </w:rPr>
        <w:t xml:space="preserve">ных и спортивных мероприятий 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в школе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.</w:t>
      </w: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3"/>
          <w:sz w:val="28"/>
          <w:szCs w:val="28"/>
          <w:lang w:eastAsia="ru-RU"/>
        </w:rPr>
        <w:t xml:space="preserve">Группа 4. Пропагандисты </w:t>
      </w:r>
      <w:r w:rsidRPr="00F05498">
        <w:rPr>
          <w:rFonts w:ascii="Times New Roman" w:hAnsi="Times New Roman"/>
          <w:b/>
          <w:spacing w:val="-3"/>
          <w:sz w:val="28"/>
          <w:szCs w:val="28"/>
          <w:lang w:eastAsia="ru-RU"/>
        </w:rPr>
        <w:t xml:space="preserve"> физической культуры, спорта, туризма</w:t>
      </w: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О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рганизу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т свою работу через стенную печать, школьное радио, спортивные праздники, показательные выступления спортсменов.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С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озда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т уголок физической культуры, помещая в нем иллюстративные и другие материалы. Организу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т беседы на темы о значении физической культуры, правилах гигиены, режима питания, двигательной активности, привлекая для этого педагогов, родителей, представителей медицинского персонала.</w:t>
      </w: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3"/>
          <w:sz w:val="28"/>
          <w:szCs w:val="28"/>
          <w:lang w:eastAsia="ru-RU"/>
        </w:rPr>
        <w:t>Группа 5. Группа по благоустройству спортивных сооружений</w:t>
      </w:r>
    </w:p>
    <w:p w:rsidR="00ED0B3B" w:rsidRPr="0021360C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С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одейству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т руководству школы в благоустройстве спортивных сооружений, обеспечении сохранности спортивного оборудования и инвентаря.</w:t>
      </w:r>
    </w:p>
    <w:p w:rsidR="00ED0B3B" w:rsidRPr="00535B44" w:rsidRDefault="00ED0B3B" w:rsidP="00266D1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Руководство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группами 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возлагается на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 учащихся из числа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членов совета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спортивного клуба.</w:t>
      </w: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F05498">
        <w:rPr>
          <w:rFonts w:ascii="Times New Roman" w:hAnsi="Times New Roman"/>
          <w:spacing w:val="-3"/>
          <w:sz w:val="28"/>
          <w:szCs w:val="28"/>
          <w:lang w:eastAsia="ru-RU"/>
        </w:rPr>
        <w:t xml:space="preserve">Основными </w:t>
      </w:r>
      <w:r w:rsidRPr="00F05498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 xml:space="preserve">формами </w:t>
      </w:r>
      <w:r w:rsidRPr="00F05498">
        <w:rPr>
          <w:rFonts w:ascii="Times New Roman" w:hAnsi="Times New Roman"/>
          <w:spacing w:val="-3"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в реализации данной программы</w:t>
      </w:r>
      <w:r w:rsidRPr="00F05498">
        <w:rPr>
          <w:rFonts w:ascii="Times New Roman" w:hAnsi="Times New Roman"/>
          <w:spacing w:val="-3"/>
          <w:sz w:val="28"/>
          <w:szCs w:val="28"/>
          <w:lang w:eastAsia="ru-RU"/>
        </w:rPr>
        <w:t xml:space="preserve"> являются </w:t>
      </w:r>
      <w:r w:rsidRPr="00E46627">
        <w:rPr>
          <w:rFonts w:ascii="Times New Roman" w:hAnsi="Times New Roman"/>
          <w:iCs/>
          <w:spacing w:val="-3"/>
          <w:sz w:val="28"/>
          <w:szCs w:val="28"/>
          <w:lang w:eastAsia="ru-RU"/>
        </w:rPr>
        <w:t>физкультурно-оздоровительные мероприятия</w:t>
      </w:r>
      <w:r w:rsidRPr="00F05498">
        <w:rPr>
          <w:rFonts w:ascii="Times New Roman" w:hAnsi="Times New Roman"/>
          <w:spacing w:val="-3"/>
          <w:sz w:val="28"/>
          <w:szCs w:val="28"/>
          <w:lang w:eastAsia="ru-RU"/>
        </w:rPr>
        <w:t xml:space="preserve">в режиме учебного дня, </w:t>
      </w:r>
      <w:r w:rsidRPr="00E46627">
        <w:rPr>
          <w:rFonts w:ascii="Times New Roman" w:hAnsi="Times New Roman"/>
          <w:iCs/>
          <w:spacing w:val="-3"/>
          <w:sz w:val="28"/>
          <w:szCs w:val="28"/>
          <w:lang w:eastAsia="ru-RU"/>
        </w:rPr>
        <w:t>спортивные соревнования и праздники, занятия в спортивных секциях и кружках, самостоятельные занятия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физическими упражнениями.</w:t>
      </w:r>
    </w:p>
    <w:p w:rsidR="00ED0B3B" w:rsidRPr="00E46627" w:rsidRDefault="00ED0B3B" w:rsidP="00E46627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E46627">
        <w:rPr>
          <w:rFonts w:ascii="Times New Roman" w:hAnsi="Times New Roman"/>
          <w:spacing w:val="-3"/>
          <w:sz w:val="28"/>
          <w:szCs w:val="28"/>
          <w:lang w:eastAsia="ru-RU"/>
        </w:rPr>
        <w:t>При всей значимости физкультурно-оздоровительных мероприятий в режиме учебного и продленного дня ведущей формой организации внеклассной спортивно-массовой работы является деятельность </w:t>
      </w:r>
      <w:r w:rsidRPr="00E46627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коллектива </w:t>
      </w:r>
      <w:r>
        <w:rPr>
          <w:rFonts w:ascii="Times New Roman" w:hAnsi="Times New Roman"/>
          <w:bCs/>
          <w:spacing w:val="-3"/>
          <w:sz w:val="28"/>
          <w:szCs w:val="28"/>
          <w:lang w:eastAsia="ru-RU"/>
        </w:rPr>
        <w:t>спортклуба.</w:t>
      </w:r>
      <w:r w:rsidRPr="00E46627">
        <w:rPr>
          <w:rFonts w:ascii="Times New Roman" w:hAnsi="Times New Roman"/>
          <w:spacing w:val="-3"/>
          <w:sz w:val="28"/>
          <w:szCs w:val="28"/>
          <w:lang w:eastAsia="ru-RU"/>
        </w:rPr>
        <w:t>Он является самодеятельной организацией, призванной всемерно развивать массовую физическую культуру, спорт, туризм среди учащихся.</w:t>
      </w:r>
    </w:p>
    <w:p w:rsidR="00ED0B3B" w:rsidRPr="0021360C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b/>
          <w:bCs/>
          <w:sz w:val="28"/>
          <w:szCs w:val="28"/>
          <w:lang w:eastAsia="ru-RU"/>
        </w:rPr>
        <w:t>Учитель физической культуры: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>· планирует работу по физическому воспитанию школьников и разрабатывает совместно с директором перспективы и направления развития физической культуры и спорта в школе на каждом этапе;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 xml:space="preserve">· направляет работу школьного </w:t>
      </w:r>
      <w:r>
        <w:rPr>
          <w:rFonts w:ascii="Times New Roman" w:hAnsi="Times New Roman"/>
          <w:sz w:val="28"/>
          <w:szCs w:val="28"/>
          <w:lang w:eastAsia="ru-RU"/>
        </w:rPr>
        <w:t>спортклуба</w:t>
      </w:r>
      <w:r w:rsidRPr="00E46627">
        <w:rPr>
          <w:rFonts w:ascii="Times New Roman" w:hAnsi="Times New Roman"/>
          <w:sz w:val="28"/>
          <w:szCs w:val="28"/>
          <w:lang w:eastAsia="ru-RU"/>
        </w:rPr>
        <w:t>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>· несет ответственность за выполнение учебной программы;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>· обеспечивает санитарно-гиг</w:t>
      </w:r>
      <w:r>
        <w:rPr>
          <w:rFonts w:ascii="Times New Roman" w:hAnsi="Times New Roman"/>
          <w:sz w:val="28"/>
          <w:szCs w:val="28"/>
          <w:lang w:eastAsia="ru-RU"/>
        </w:rPr>
        <w:t>иенические условия и меры безопа</w:t>
      </w:r>
      <w:r w:rsidRPr="00E46627">
        <w:rPr>
          <w:rFonts w:ascii="Times New Roman" w:hAnsi="Times New Roman"/>
          <w:sz w:val="28"/>
          <w:szCs w:val="28"/>
          <w:lang w:eastAsia="ru-RU"/>
        </w:rPr>
        <w:t>сности на всех видах занятий физическими упражнениями;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 xml:space="preserve">· осуществляет мероприятия по внедрению физической культуры в быт учеников и </w:t>
      </w:r>
      <w:proofErr w:type="spellStart"/>
      <w:r w:rsidRPr="00E46627">
        <w:rPr>
          <w:rFonts w:ascii="Times New Roman" w:hAnsi="Times New Roman"/>
          <w:sz w:val="28"/>
          <w:szCs w:val="28"/>
          <w:lang w:eastAsia="ru-RU"/>
        </w:rPr>
        <w:t>педколлектива</w:t>
      </w:r>
      <w:proofErr w:type="spellEnd"/>
      <w:r w:rsidRPr="00E46627">
        <w:rPr>
          <w:rFonts w:ascii="Times New Roman" w:hAnsi="Times New Roman"/>
          <w:sz w:val="28"/>
          <w:szCs w:val="28"/>
          <w:lang w:eastAsia="ru-RU"/>
        </w:rPr>
        <w:t>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lastRenderedPageBreak/>
        <w:t>· организует внеклассную физкультурно-оздоровительную и спорти</w:t>
      </w:r>
      <w:r>
        <w:rPr>
          <w:rFonts w:ascii="Times New Roman" w:hAnsi="Times New Roman"/>
          <w:sz w:val="28"/>
          <w:szCs w:val="28"/>
          <w:lang w:eastAsia="ru-RU"/>
        </w:rPr>
        <w:t>вно-м</w:t>
      </w:r>
      <w:r w:rsidRPr="00E46627">
        <w:rPr>
          <w:rFonts w:ascii="Times New Roman" w:hAnsi="Times New Roman"/>
          <w:sz w:val="28"/>
          <w:szCs w:val="28"/>
          <w:lang w:eastAsia="ru-RU"/>
        </w:rPr>
        <w:t>ассовую работу в школе, стремиться к вовлечению всех учащихся в различные формы занятий и соревнований;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>· оказывает организационную и методическую помощь воспитателям групп продленного дня, классным руководителям, учителям-предметникам;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>· принимает участие в проведении меропр</w:t>
      </w:r>
      <w:r>
        <w:rPr>
          <w:rFonts w:ascii="Times New Roman" w:hAnsi="Times New Roman"/>
          <w:sz w:val="28"/>
          <w:szCs w:val="28"/>
          <w:lang w:eastAsia="ru-RU"/>
        </w:rPr>
        <w:t>иятий по физическому воспитанию;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>· обеспечивает подготовку учащихся к выполнению норм и требований государственных тесто</w:t>
      </w:r>
      <w:r>
        <w:rPr>
          <w:rFonts w:ascii="Times New Roman" w:hAnsi="Times New Roman"/>
          <w:sz w:val="28"/>
          <w:szCs w:val="28"/>
          <w:lang w:eastAsia="ru-RU"/>
        </w:rPr>
        <w:t>в, ПСИ и ПС, норм ГТО.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 xml:space="preserve">· организует </w:t>
      </w:r>
      <w:proofErr w:type="spellStart"/>
      <w:r w:rsidRPr="00E46627">
        <w:rPr>
          <w:rFonts w:ascii="Times New Roman" w:hAnsi="Times New Roman"/>
          <w:sz w:val="28"/>
          <w:szCs w:val="28"/>
          <w:lang w:eastAsia="ru-RU"/>
        </w:rPr>
        <w:t>внутришкольные</w:t>
      </w:r>
      <w:proofErr w:type="spellEnd"/>
      <w:r w:rsidRPr="00E46627">
        <w:rPr>
          <w:rFonts w:ascii="Times New Roman" w:hAnsi="Times New Roman"/>
          <w:sz w:val="28"/>
          <w:szCs w:val="28"/>
          <w:lang w:eastAsia="ru-RU"/>
        </w:rPr>
        <w:t xml:space="preserve"> соревнования и обеспечивает участие команд школы в районных (городских) соревнованиях;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организует на базе школы сдачу норм ГТО;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>· поддерживает контакт со спортивными обществами и внешкольными учреждениями, занимающимися физическим воспитанием школьников;</w:t>
      </w:r>
    </w:p>
    <w:p w:rsidR="00ED0B3B" w:rsidRDefault="00ED0B3B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 xml:space="preserve">Для успешного выполнения своих обязанностей </w:t>
      </w:r>
      <w:r>
        <w:rPr>
          <w:rFonts w:ascii="Times New Roman" w:hAnsi="Times New Roman"/>
          <w:sz w:val="28"/>
          <w:szCs w:val="28"/>
          <w:lang w:eastAsia="ru-RU"/>
        </w:rPr>
        <w:t>учителя ФК</w:t>
      </w:r>
      <w:r w:rsidRPr="00E46627">
        <w:rPr>
          <w:rFonts w:ascii="Times New Roman" w:hAnsi="Times New Roman"/>
          <w:sz w:val="28"/>
          <w:szCs w:val="28"/>
          <w:lang w:eastAsia="ru-RU"/>
        </w:rPr>
        <w:t xml:space="preserve"> используют методы, приемы и формы организации, отвечающие современным требованиям теории и методики физического воспитания школьников.</w:t>
      </w: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3B" w:rsidRDefault="00ED0B3B" w:rsidP="006D1D76">
      <w:pPr>
        <w:shd w:val="clear" w:color="auto" w:fill="FFFFFF"/>
        <w:spacing w:before="100" w:beforeAutospacing="1"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0B3B" w:rsidRDefault="00ED0B3B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r w:rsidRPr="00763F4F">
        <w:rPr>
          <w:rFonts w:ascii="Times New Roman" w:hAnsi="Times New Roman"/>
          <w:b/>
          <w:sz w:val="28"/>
          <w:szCs w:val="28"/>
          <w:lang w:eastAsia="ru-RU"/>
        </w:rPr>
        <w:t>лан спортивно – массовых мероприятий на 201</w:t>
      </w:r>
      <w:r w:rsidR="004705CE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763F4F">
        <w:rPr>
          <w:rFonts w:ascii="Times New Roman" w:hAnsi="Times New Roman"/>
          <w:b/>
          <w:sz w:val="28"/>
          <w:szCs w:val="28"/>
          <w:lang w:eastAsia="ru-RU"/>
        </w:rPr>
        <w:t xml:space="preserve"> – 201</w:t>
      </w:r>
      <w:r w:rsidR="004705CE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763F4F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 МБОУ СОШ №6.</w:t>
      </w:r>
    </w:p>
    <w:p w:rsidR="00ED0B3B" w:rsidRDefault="00ED0B3B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06"/>
        <w:gridCol w:w="1997"/>
        <w:gridCol w:w="2070"/>
        <w:gridCol w:w="33"/>
        <w:gridCol w:w="1690"/>
      </w:tblGrid>
      <w:tr w:rsidR="00ED0B3B" w:rsidRPr="00810178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№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10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69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Отметка о выполнении</w:t>
            </w:r>
          </w:p>
        </w:tc>
      </w:tr>
      <w:tr w:rsidR="00ED0B3B" w:rsidRPr="00810178" w:rsidTr="008D5DC5">
        <w:trPr>
          <w:trHeight w:val="484"/>
        </w:trPr>
        <w:tc>
          <w:tcPr>
            <w:tcW w:w="9571" w:type="dxa"/>
            <w:gridSpan w:val="6"/>
          </w:tcPr>
          <w:p w:rsidR="00ED0B3B" w:rsidRPr="008D5DC5" w:rsidRDefault="00ED0B3B" w:rsidP="008D5DC5">
            <w:pPr>
              <w:pStyle w:val="1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5DC5">
              <w:rPr>
                <w:b/>
                <w:sz w:val="28"/>
                <w:szCs w:val="28"/>
              </w:rPr>
              <w:t>Внутришкольные</w:t>
            </w:r>
            <w:proofErr w:type="spellEnd"/>
            <w:r w:rsidRPr="008D5DC5">
              <w:rPr>
                <w:b/>
                <w:sz w:val="28"/>
                <w:szCs w:val="28"/>
              </w:rPr>
              <w:t xml:space="preserve"> спортивные мероприятия</w:t>
            </w:r>
          </w:p>
        </w:tc>
      </w:tr>
      <w:tr w:rsidR="00ED0B3B" w:rsidRPr="00810178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Президентские состязания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(1-11 классы)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Учителя ФК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10178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2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Президентские спортивные игры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(5-11 классы)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Учителя ФК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10178" w:rsidTr="008D5DC5">
        <w:trPr>
          <w:trHeight w:val="619"/>
        </w:trPr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3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Весёлые старты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(1 раз в четверть)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 xml:space="preserve">сентябрь 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ноябрь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февраль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апрель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Учителя ФК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10178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4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Пионербол 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(4 - 5 – 6 классы)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Ноябрь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Учителя ФК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10178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5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proofErr w:type="spellStart"/>
            <w:r w:rsidRPr="008D5DC5">
              <w:rPr>
                <w:b/>
                <w:sz w:val="28"/>
                <w:szCs w:val="28"/>
              </w:rPr>
              <w:t>Стритбол</w:t>
            </w:r>
            <w:proofErr w:type="spellEnd"/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(5-11 классы)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Ноябрь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Учителя ФК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10178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6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Гимнастика 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(3-4, 5-6 классы)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Декабрь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Учителя ФК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10178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7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Баскетбольный конкурс «Снайпер» 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(5-11 классы)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Январь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10178" w:rsidTr="008D5DC5">
        <w:trPr>
          <w:trHeight w:val="986"/>
        </w:trPr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8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Лыжные гонки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(3-11 классы)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Февраль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10178" w:rsidTr="008D5DC5">
        <w:trPr>
          <w:trHeight w:val="986"/>
        </w:trPr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06" w:type="dxa"/>
          </w:tcPr>
          <w:p w:rsidR="00ED0B3B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ВФСК ГТО </w:t>
            </w:r>
          </w:p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сдача норм 1-4 классы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10178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Волейбол 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(7-11 классы)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Март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D0B3B" w:rsidRPr="008D5DC5" w:rsidRDefault="00ED0B3B" w:rsidP="008D5DC5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10178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06" w:type="dxa"/>
          </w:tcPr>
          <w:p w:rsidR="00ED0B3B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ВФСК ГТО </w:t>
            </w:r>
          </w:p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сдача норм 5-8 классы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10178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День здоровья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(1-11 классы)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Апрель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10178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06" w:type="dxa"/>
          </w:tcPr>
          <w:p w:rsidR="00ED0B3B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ВФСК ГТО </w:t>
            </w:r>
          </w:p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сдача норм 9 - 11 классы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10178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Лёгкая атлетика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(1-11 классы)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Апрель – май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10178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Ориентирование </w:t>
            </w:r>
          </w:p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(</w:t>
            </w:r>
            <w:r w:rsidRPr="008D5DC5">
              <w:rPr>
                <w:sz w:val="28"/>
                <w:szCs w:val="28"/>
              </w:rPr>
              <w:t>5-8 классы</w:t>
            </w:r>
            <w:r w:rsidRPr="008D5DC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май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10178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proofErr w:type="spellStart"/>
            <w:r w:rsidRPr="008D5DC5">
              <w:rPr>
                <w:b/>
                <w:sz w:val="28"/>
                <w:szCs w:val="28"/>
              </w:rPr>
              <w:t>Туртехника</w:t>
            </w:r>
            <w:proofErr w:type="spellEnd"/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(3-6 классы)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май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10178" w:rsidTr="008D5DC5">
        <w:tc>
          <w:tcPr>
            <w:tcW w:w="9571" w:type="dxa"/>
            <w:gridSpan w:val="6"/>
          </w:tcPr>
          <w:p w:rsidR="00ED0B3B" w:rsidRPr="008D5DC5" w:rsidRDefault="00ED0B3B" w:rsidP="008D5DC5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Районные спортивные мероприятия</w:t>
            </w:r>
          </w:p>
        </w:tc>
      </w:tr>
      <w:tr w:rsidR="00ED0B3B" w:rsidRPr="008D5DC5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Парковое ориентирование 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(5-6 классы)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октябрь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D5DC5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2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Осенний кросс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(7-11 классы)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октябрь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D5DC5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4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«КЭС – </w:t>
            </w:r>
            <w:proofErr w:type="spellStart"/>
            <w:r w:rsidRPr="008D5DC5">
              <w:rPr>
                <w:b/>
                <w:sz w:val="28"/>
                <w:szCs w:val="28"/>
              </w:rPr>
              <w:t>Баскет</w:t>
            </w:r>
            <w:proofErr w:type="spellEnd"/>
            <w:r w:rsidRPr="008D5DC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D5DC5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5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proofErr w:type="spellStart"/>
            <w:r w:rsidRPr="008D5DC5">
              <w:rPr>
                <w:b/>
                <w:sz w:val="28"/>
                <w:szCs w:val="28"/>
              </w:rPr>
              <w:t>Стритбол</w:t>
            </w:r>
            <w:proofErr w:type="spellEnd"/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(2002 г/р)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D5DC5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6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Президентские состязания </w:t>
            </w:r>
          </w:p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(5 класс)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январь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D5DC5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7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Президентские состязания </w:t>
            </w:r>
          </w:p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(6 класс)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январь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D5DC5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8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Президентские состязания</w:t>
            </w:r>
          </w:p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(7 класс)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январь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D5DC5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9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Президентские спортивные игры (</w:t>
            </w:r>
            <w:proofErr w:type="spellStart"/>
            <w:r w:rsidRPr="008D5DC5">
              <w:rPr>
                <w:b/>
                <w:sz w:val="28"/>
                <w:szCs w:val="28"/>
              </w:rPr>
              <w:t>стритбол</w:t>
            </w:r>
            <w:proofErr w:type="spellEnd"/>
            <w:r w:rsidRPr="008D5DC5">
              <w:rPr>
                <w:b/>
                <w:sz w:val="28"/>
                <w:szCs w:val="28"/>
              </w:rPr>
              <w:t>, волейбол)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(1998 – 1999 г/р)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февраль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D5DC5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10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Президентские спортивные игры</w:t>
            </w:r>
          </w:p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(</w:t>
            </w:r>
            <w:proofErr w:type="spellStart"/>
            <w:r w:rsidRPr="008D5DC5">
              <w:rPr>
                <w:b/>
                <w:sz w:val="28"/>
                <w:szCs w:val="28"/>
              </w:rPr>
              <w:t>стритбол</w:t>
            </w:r>
            <w:proofErr w:type="spellEnd"/>
            <w:r w:rsidRPr="008D5DC5">
              <w:rPr>
                <w:b/>
                <w:sz w:val="28"/>
                <w:szCs w:val="28"/>
              </w:rPr>
              <w:t>, волейбол)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(2000 – 2001  г/р)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февраль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D5DC5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11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Президентские спортивные игры</w:t>
            </w:r>
          </w:p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(</w:t>
            </w:r>
            <w:proofErr w:type="spellStart"/>
            <w:r w:rsidRPr="008D5DC5">
              <w:rPr>
                <w:b/>
                <w:sz w:val="28"/>
                <w:szCs w:val="28"/>
              </w:rPr>
              <w:t>стритбол</w:t>
            </w:r>
            <w:proofErr w:type="gramStart"/>
            <w:r w:rsidRPr="008D5DC5">
              <w:rPr>
                <w:b/>
                <w:sz w:val="28"/>
                <w:szCs w:val="28"/>
              </w:rPr>
              <w:t>,п</w:t>
            </w:r>
            <w:proofErr w:type="gramEnd"/>
            <w:r w:rsidRPr="008D5DC5">
              <w:rPr>
                <w:b/>
                <w:sz w:val="28"/>
                <w:szCs w:val="28"/>
              </w:rPr>
              <w:t>ионербол</w:t>
            </w:r>
            <w:proofErr w:type="spellEnd"/>
            <w:r w:rsidRPr="008D5DC5">
              <w:rPr>
                <w:b/>
                <w:sz w:val="28"/>
                <w:szCs w:val="28"/>
              </w:rPr>
              <w:t>)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(2002 – 2003  г/р)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февраль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D5DC5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12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Зимний </w:t>
            </w:r>
            <w:proofErr w:type="spellStart"/>
            <w:r w:rsidRPr="008D5DC5">
              <w:rPr>
                <w:b/>
                <w:sz w:val="28"/>
                <w:szCs w:val="28"/>
              </w:rPr>
              <w:t>турслёт</w:t>
            </w:r>
            <w:proofErr w:type="spellEnd"/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(7-8 класс)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февраль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D5DC5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13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Лыжня России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lastRenderedPageBreak/>
              <w:t>(1-11 классы)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 xml:space="preserve">Организаторы </w:t>
            </w:r>
            <w:r w:rsidRPr="008D5DC5">
              <w:rPr>
                <w:sz w:val="28"/>
                <w:szCs w:val="28"/>
              </w:rPr>
              <w:lastRenderedPageBreak/>
              <w:t>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D5DC5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Турнир по баскетболу памяти </w:t>
            </w:r>
            <w:proofErr w:type="spellStart"/>
            <w:r w:rsidRPr="008D5DC5">
              <w:rPr>
                <w:b/>
                <w:sz w:val="28"/>
                <w:szCs w:val="28"/>
              </w:rPr>
              <w:t>Шурепова</w:t>
            </w:r>
            <w:proofErr w:type="spellEnd"/>
            <w:r w:rsidRPr="008D5DC5">
              <w:rPr>
                <w:b/>
                <w:sz w:val="28"/>
                <w:szCs w:val="28"/>
              </w:rPr>
              <w:t xml:space="preserve"> В.Н. (</w:t>
            </w:r>
            <w:r w:rsidRPr="008D5DC5">
              <w:rPr>
                <w:sz w:val="28"/>
                <w:szCs w:val="28"/>
              </w:rPr>
              <w:t>сборная</w:t>
            </w:r>
            <w:r w:rsidRPr="008D5DC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март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D5DC5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15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Турнир по волейболу памяти Майоровых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(сборная)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апрель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D5DC5" w:rsidTr="008D5DC5"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16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«День Космонавтики»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(5-11 класс)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апрель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D5DC5" w:rsidTr="008D5DC5">
        <w:trPr>
          <w:trHeight w:val="945"/>
        </w:trPr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17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Легкоатлетический пробег на 9 мая</w:t>
            </w:r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(сборная)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май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  <w:tr w:rsidR="00ED0B3B" w:rsidRPr="008D5DC5" w:rsidTr="008D5DC5">
        <w:trPr>
          <w:trHeight w:val="1068"/>
        </w:trPr>
        <w:tc>
          <w:tcPr>
            <w:tcW w:w="675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18</w:t>
            </w:r>
          </w:p>
        </w:tc>
        <w:tc>
          <w:tcPr>
            <w:tcW w:w="3106" w:type="dxa"/>
          </w:tcPr>
          <w:p w:rsidR="00ED0B3B" w:rsidRPr="008D5DC5" w:rsidRDefault="00ED0B3B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Летний </w:t>
            </w:r>
            <w:proofErr w:type="spellStart"/>
            <w:r w:rsidRPr="008D5DC5">
              <w:rPr>
                <w:b/>
                <w:sz w:val="28"/>
                <w:szCs w:val="28"/>
              </w:rPr>
              <w:t>турслёт</w:t>
            </w:r>
            <w:proofErr w:type="spellEnd"/>
          </w:p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(5-7 классы)</w:t>
            </w:r>
          </w:p>
        </w:tc>
        <w:tc>
          <w:tcPr>
            <w:tcW w:w="1997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июнь</w:t>
            </w:r>
          </w:p>
        </w:tc>
        <w:tc>
          <w:tcPr>
            <w:tcW w:w="2070" w:type="dxa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  <w:tc>
          <w:tcPr>
            <w:tcW w:w="1723" w:type="dxa"/>
            <w:gridSpan w:val="2"/>
          </w:tcPr>
          <w:p w:rsidR="00ED0B3B" w:rsidRPr="008D5DC5" w:rsidRDefault="00ED0B3B" w:rsidP="008D5DC5">
            <w:pPr>
              <w:pStyle w:val="1"/>
              <w:rPr>
                <w:sz w:val="28"/>
                <w:szCs w:val="28"/>
              </w:rPr>
            </w:pPr>
          </w:p>
        </w:tc>
      </w:tr>
    </w:tbl>
    <w:p w:rsidR="00ED0B3B" w:rsidRPr="008D5DC5" w:rsidRDefault="00ED0B3B" w:rsidP="008D5DC5">
      <w:pPr>
        <w:pStyle w:val="1"/>
        <w:rPr>
          <w:b/>
          <w:sz w:val="28"/>
          <w:szCs w:val="28"/>
        </w:rPr>
      </w:pPr>
    </w:p>
    <w:p w:rsidR="00ED0B3B" w:rsidRDefault="00ED0B3B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Default="00827940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940" w:rsidRPr="00827940" w:rsidRDefault="00827940" w:rsidP="0082794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94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Календарный план спортивно – массовых мероприятий </w:t>
      </w:r>
    </w:p>
    <w:p w:rsidR="00827940" w:rsidRPr="00827940" w:rsidRDefault="00827940" w:rsidP="0082794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940">
        <w:rPr>
          <w:rFonts w:ascii="Times New Roman" w:eastAsia="Times New Roman" w:hAnsi="Times New Roman"/>
          <w:b/>
          <w:sz w:val="28"/>
          <w:szCs w:val="28"/>
          <w:lang w:eastAsia="ru-RU"/>
        </w:rPr>
        <w:t>на 2017– 2018 учебный год МБОУ СШ №6.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927"/>
        <w:gridCol w:w="2199"/>
        <w:gridCol w:w="1793"/>
      </w:tblGrid>
      <w:tr w:rsidR="00827940" w:rsidRPr="00827940" w:rsidTr="00827940">
        <w:trPr>
          <w:trHeight w:val="150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361"/>
        </w:trPr>
        <w:tc>
          <w:tcPr>
            <w:tcW w:w="9571" w:type="dxa"/>
            <w:gridSpan w:val="5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Внутришкольные</w:t>
            </w:r>
            <w:proofErr w:type="spellEnd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спортивные мероприятия</w:t>
            </w:r>
          </w:p>
        </w:tc>
      </w:tr>
      <w:tr w:rsidR="00827940" w:rsidRPr="00827940" w:rsidTr="00827940">
        <w:trPr>
          <w:trHeight w:val="361"/>
        </w:trPr>
        <w:tc>
          <w:tcPr>
            <w:tcW w:w="9571" w:type="dxa"/>
            <w:gridSpan w:val="5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Начальная школа</w:t>
            </w:r>
          </w:p>
        </w:tc>
      </w:tr>
      <w:tr w:rsidR="00827940" w:rsidRPr="00827940" w:rsidTr="00827940">
        <w:trPr>
          <w:trHeight w:val="150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Президентские состязания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весёлые старты (1-4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64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Весёлые старты</w:t>
            </w:r>
          </w:p>
          <w:p w:rsidR="00827940" w:rsidRPr="00827940" w:rsidRDefault="00827940" w:rsidP="0082794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 раз в четверть)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сентябрь, ноябрь</w:t>
            </w:r>
          </w:p>
          <w:p w:rsidR="00827940" w:rsidRPr="00827940" w:rsidRDefault="00827940" w:rsidP="0082794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  <w:proofErr w:type="gram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,а</w:t>
            </w:r>
            <w:proofErr w:type="gram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прель</w:t>
            </w:r>
            <w:proofErr w:type="spellEnd"/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753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Пионербол 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705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Лыжные гонки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(3-4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150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здоровья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(1-4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150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Лёгкая атлетика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(1-4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– май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Туртехника</w:t>
            </w:r>
            <w:proofErr w:type="spellEnd"/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(3-4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9571" w:type="dxa"/>
            <w:gridSpan w:val="5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Среднее и старшее звено</w:t>
            </w: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Президентские состязания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лёгкая атлетика (5 – 11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Президентские спортивные игры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лёгкая атлетика(5-11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День туризма: спортивное ориентирование 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(5-7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Турполоса</w:t>
            </w:r>
            <w:proofErr w:type="spellEnd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Пионербол 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 – 6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Стритбол</w:t>
            </w:r>
            <w:proofErr w:type="spellEnd"/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(5-11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Гимнастика 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(5-6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Баскетбольный конкурс «Снайпер» 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(5-11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Лыжные гонки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(5-11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«А ну-ка, парни»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«А ну-ка, девочки»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Волейбол </w:t>
            </w:r>
          </w:p>
          <w:p w:rsidR="00827940" w:rsidRPr="00827940" w:rsidRDefault="00827940" w:rsidP="0082794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(7-11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«Папа, мама, я – спортивная семья»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(1-4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здоровья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(5-11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Лёгкая атлетика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(5-11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Ориентирование 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(5-8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06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Туртехника</w:t>
            </w:r>
            <w:proofErr w:type="spellEnd"/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(5-6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С.В.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Л.А.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Поповиченко</w:t>
            </w:r>
            <w:proofErr w:type="spellEnd"/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150"/>
        </w:trPr>
        <w:tc>
          <w:tcPr>
            <w:tcW w:w="9571" w:type="dxa"/>
            <w:gridSpan w:val="5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Районные спортивные мероприятия</w:t>
            </w:r>
          </w:p>
        </w:tc>
      </w:tr>
      <w:tr w:rsidR="00827940" w:rsidRPr="00827940" w:rsidTr="00827940">
        <w:trPr>
          <w:trHeight w:val="150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Парковое ориентирование 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(5-6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150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Осенний кросс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(7-11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512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«КЭС – </w:t>
            </w:r>
            <w:proofErr w:type="spellStart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Баскет</w:t>
            </w:r>
            <w:proofErr w:type="spellEnd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654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Президентские состязания 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 класс)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697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Президентские состязания 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(6 класс)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693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Президентские состязания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(7 класс)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563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Президентские спортивные игры (</w:t>
            </w:r>
            <w:proofErr w:type="spellStart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стритбол</w:t>
            </w:r>
            <w:proofErr w:type="spellEnd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настольный теннис, </w:t>
            </w: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шашки)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(2001-2002 г/р)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989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Президентские спортивные игры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стритбол</w:t>
            </w:r>
            <w:proofErr w:type="spellEnd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настольный теннис, шашки)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(2003-2004  г/р)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988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Президентские спортивные игры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стритбол</w:t>
            </w:r>
            <w:proofErr w:type="gramStart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,н</w:t>
            </w:r>
            <w:proofErr w:type="gramEnd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астольный</w:t>
            </w:r>
            <w:proofErr w:type="spellEnd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теннис, шашки)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(2005 – 2006  г/р)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974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Зимний </w:t>
            </w:r>
            <w:proofErr w:type="spellStart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турслёт</w:t>
            </w:r>
            <w:proofErr w:type="spellEnd"/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(6-8 классы)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495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Лыжня России</w:t>
            </w:r>
          </w:p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512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Турнир по баскетболу памяти В.И. </w:t>
            </w:r>
            <w:proofErr w:type="spellStart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Шурепова</w:t>
            </w:r>
            <w:proofErr w:type="spellEnd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512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Турнир по волейболу памяти Майоровых.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512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Легкоатлетический пробег, посвящённый Дню космонавтики.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512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Легкоатлетический пробег на призы газеты «Маяк» - 9 мая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512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Летний </w:t>
            </w:r>
            <w:proofErr w:type="spellStart"/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турслёт</w:t>
            </w:r>
            <w:proofErr w:type="spellEnd"/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940" w:rsidRPr="00827940" w:rsidTr="00827940">
        <w:trPr>
          <w:trHeight w:val="512"/>
        </w:trPr>
        <w:tc>
          <w:tcPr>
            <w:tcW w:w="675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Участие сборной школы в районных мероприятиях на день физкультурника и день молодёжи.</w:t>
            </w:r>
          </w:p>
        </w:tc>
        <w:tc>
          <w:tcPr>
            <w:tcW w:w="1927" w:type="dxa"/>
          </w:tcPr>
          <w:p w:rsidR="00827940" w:rsidRPr="00827940" w:rsidRDefault="00827940" w:rsidP="008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199" w:type="dxa"/>
          </w:tcPr>
          <w:p w:rsidR="00827940" w:rsidRPr="00827940" w:rsidRDefault="00827940" w:rsidP="0082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районных соревнований</w:t>
            </w:r>
          </w:p>
        </w:tc>
        <w:tc>
          <w:tcPr>
            <w:tcW w:w="1793" w:type="dxa"/>
          </w:tcPr>
          <w:p w:rsidR="00827940" w:rsidRPr="00827940" w:rsidRDefault="00827940" w:rsidP="008279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75E93" w:rsidRDefault="00C75E93" w:rsidP="00490FE2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0B3B" w:rsidRPr="00763F4F" w:rsidRDefault="00ED0B3B" w:rsidP="004705C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0B3B" w:rsidRPr="000E1268" w:rsidRDefault="00ED0B3B" w:rsidP="00FE5FF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E1268">
        <w:rPr>
          <w:rFonts w:ascii="Times New Roman" w:hAnsi="Times New Roman"/>
          <w:b/>
          <w:sz w:val="32"/>
          <w:szCs w:val="32"/>
          <w:u w:val="single"/>
        </w:rPr>
        <w:lastRenderedPageBreak/>
        <w:t>Методическое обеспечение реализации программы.</w:t>
      </w:r>
    </w:p>
    <w:p w:rsidR="00ED0B3B" w:rsidRPr="00BF3B10" w:rsidRDefault="00ED0B3B" w:rsidP="00FE5FF0">
      <w:pPr>
        <w:jc w:val="both"/>
        <w:rPr>
          <w:rFonts w:ascii="Times New Roman" w:hAnsi="Times New Roman"/>
          <w:sz w:val="28"/>
          <w:szCs w:val="28"/>
        </w:rPr>
      </w:pPr>
      <w:r w:rsidRPr="00BF3B10">
        <w:rPr>
          <w:rFonts w:ascii="Times New Roman" w:hAnsi="Times New Roman"/>
          <w:sz w:val="28"/>
          <w:szCs w:val="28"/>
        </w:rPr>
        <w:t>Предлагаемая программа может успешно реализовываться при условии обеспечения научно-методического сопровождения:</w:t>
      </w:r>
    </w:p>
    <w:p w:rsidR="00ED0B3B" w:rsidRPr="00BF3B10" w:rsidRDefault="00ED0B3B" w:rsidP="00FE5FF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F3B10">
        <w:rPr>
          <w:rFonts w:ascii="Times New Roman" w:hAnsi="Times New Roman"/>
          <w:sz w:val="28"/>
          <w:szCs w:val="28"/>
        </w:rPr>
        <w:t>Консультациями сотрудников областного центра по туризму, отдела основ безопасности жизнедеятельности, Нижегородского института развития образования;</w:t>
      </w:r>
    </w:p>
    <w:p w:rsidR="00ED0B3B" w:rsidRPr="00BF3B10" w:rsidRDefault="00ED0B3B" w:rsidP="00FE5FF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F3B10">
        <w:rPr>
          <w:rFonts w:ascii="Times New Roman" w:hAnsi="Times New Roman"/>
          <w:sz w:val="28"/>
          <w:szCs w:val="28"/>
        </w:rPr>
        <w:t>Консультационно-методическим советом, состоящим из числа опытных педагогов школы №6, педагогов дополнительного образования;</w:t>
      </w:r>
    </w:p>
    <w:p w:rsidR="00ED0B3B" w:rsidRPr="00BF3B10" w:rsidRDefault="00ED0B3B" w:rsidP="00FE5FF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F3B10">
        <w:rPr>
          <w:rFonts w:ascii="Times New Roman" w:hAnsi="Times New Roman"/>
          <w:sz w:val="28"/>
          <w:szCs w:val="28"/>
        </w:rPr>
        <w:t>Через изучение опыта работы детских общественных организаций области, России;</w:t>
      </w:r>
    </w:p>
    <w:p w:rsidR="00ED0B3B" w:rsidRDefault="00ED0B3B" w:rsidP="00FE5FF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F3B10">
        <w:rPr>
          <w:rFonts w:ascii="Times New Roman" w:hAnsi="Times New Roman"/>
          <w:sz w:val="28"/>
          <w:szCs w:val="28"/>
        </w:rPr>
        <w:t>Через изучение и использование соответствующей учебно-методической литературы, фильмов учебно-методического комплекса школы.</w:t>
      </w:r>
    </w:p>
    <w:p w:rsidR="00ED0B3B" w:rsidRDefault="00ED0B3B" w:rsidP="008D5DC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D0B3B" w:rsidRPr="007B14C3" w:rsidRDefault="00ED0B3B" w:rsidP="00FE5FF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B14C3">
        <w:rPr>
          <w:rFonts w:ascii="Times New Roman" w:hAnsi="Times New Roman"/>
          <w:b/>
          <w:sz w:val="32"/>
          <w:szCs w:val="32"/>
          <w:u w:val="single"/>
        </w:rPr>
        <w:t>Нормативно-правовая база.</w:t>
      </w:r>
    </w:p>
    <w:p w:rsidR="00ED0B3B" w:rsidRPr="00DD2F66" w:rsidRDefault="00ED0B3B" w:rsidP="00FE5FF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D2F66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ED0B3B" w:rsidRPr="00DD2F66" w:rsidRDefault="00ED0B3B" w:rsidP="00FE5FF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D2F66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еральный Закон «Об образовании» в РФ;</w:t>
      </w:r>
    </w:p>
    <w:p w:rsidR="00ED0B3B" w:rsidRPr="00DD2F66" w:rsidRDefault="00ED0B3B" w:rsidP="00FE5FF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D2F66">
        <w:rPr>
          <w:rFonts w:ascii="Times New Roman" w:hAnsi="Times New Roman"/>
          <w:sz w:val="28"/>
          <w:szCs w:val="28"/>
        </w:rPr>
        <w:t>Закон РФ «Об общественных объединениях»;</w:t>
      </w:r>
    </w:p>
    <w:p w:rsidR="00ED0B3B" w:rsidRPr="00DD2F66" w:rsidRDefault="00ED0B3B" w:rsidP="00FE5FF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конвенция</w:t>
      </w:r>
      <w:r w:rsidRPr="00DD2F66">
        <w:rPr>
          <w:rFonts w:ascii="Times New Roman" w:hAnsi="Times New Roman"/>
          <w:sz w:val="28"/>
          <w:szCs w:val="28"/>
        </w:rPr>
        <w:t xml:space="preserve"> «О правах ребенка»;</w:t>
      </w:r>
    </w:p>
    <w:p w:rsidR="00ED0B3B" w:rsidRPr="00DD2F66" w:rsidRDefault="00ED0B3B" w:rsidP="00FE5FF0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D2F66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спортивном клубе</w:t>
      </w:r>
      <w:r w:rsidRPr="00DD2F66">
        <w:rPr>
          <w:rFonts w:ascii="Times New Roman" w:hAnsi="Times New Roman"/>
          <w:sz w:val="28"/>
          <w:szCs w:val="28"/>
        </w:rPr>
        <w:t>;</w:t>
      </w:r>
    </w:p>
    <w:p w:rsidR="00ED0B3B" w:rsidRPr="00DD2F66" w:rsidRDefault="00ED0B3B" w:rsidP="00FE5FF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D2F66">
        <w:rPr>
          <w:rFonts w:ascii="Times New Roman" w:hAnsi="Times New Roman"/>
          <w:sz w:val="28"/>
          <w:szCs w:val="28"/>
        </w:rPr>
        <w:t>Устав школы</w:t>
      </w:r>
    </w:p>
    <w:p w:rsidR="00ED0B3B" w:rsidRDefault="00ED0B3B" w:rsidP="00FE5FF0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D2F66">
        <w:rPr>
          <w:rFonts w:ascii="Times New Roman" w:hAnsi="Times New Roman"/>
          <w:sz w:val="28"/>
          <w:szCs w:val="28"/>
        </w:rPr>
        <w:t>Целевая программа развития школы «Школа творческого сотрудничества» до 201</w:t>
      </w:r>
      <w:r>
        <w:rPr>
          <w:rFonts w:ascii="Times New Roman" w:hAnsi="Times New Roman"/>
          <w:sz w:val="28"/>
          <w:szCs w:val="28"/>
        </w:rPr>
        <w:t>7</w:t>
      </w:r>
      <w:r w:rsidRPr="00DD2F66">
        <w:rPr>
          <w:rFonts w:ascii="Times New Roman" w:hAnsi="Times New Roman"/>
          <w:sz w:val="28"/>
          <w:szCs w:val="28"/>
        </w:rPr>
        <w:t xml:space="preserve"> года.</w:t>
      </w:r>
    </w:p>
    <w:p w:rsidR="00ED0B3B" w:rsidRPr="00FE5FF0" w:rsidRDefault="00ED0B3B" w:rsidP="00FE5FF0">
      <w:pPr>
        <w:numPr>
          <w:ilvl w:val="0"/>
          <w:numId w:val="11"/>
        </w:numPr>
        <w:rPr>
          <w:rFonts w:ascii="Times New Roman" w:eastAsia="MS Mincho" w:hAnsi="Times New Roman"/>
          <w:sz w:val="28"/>
          <w:szCs w:val="28"/>
        </w:rPr>
      </w:pPr>
      <w:r w:rsidRPr="00FE5FF0">
        <w:rPr>
          <w:rFonts w:ascii="Times New Roman" w:hAnsi="Times New Roman"/>
          <w:sz w:val="28"/>
          <w:szCs w:val="28"/>
        </w:rPr>
        <w:t>Стратегия развития физической культуры и спорта в Российской Федерации на период до 2020 года (распоряжение Правительства Российской Федерации от 7 августа 2009 г. N 1101-р).</w:t>
      </w:r>
    </w:p>
    <w:p w:rsidR="00ED0B3B" w:rsidRPr="00DD2F66" w:rsidRDefault="00ED0B3B" w:rsidP="00FE5FF0">
      <w:pPr>
        <w:ind w:left="1068"/>
        <w:jc w:val="both"/>
        <w:rPr>
          <w:rFonts w:ascii="Times New Roman" w:hAnsi="Times New Roman"/>
          <w:sz w:val="28"/>
          <w:szCs w:val="28"/>
        </w:rPr>
      </w:pPr>
    </w:p>
    <w:sectPr w:rsidR="00ED0B3B" w:rsidRPr="00DD2F66" w:rsidSect="003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CA5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8C9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68F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0A3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1C4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887D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9C3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80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004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889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91075"/>
    <w:multiLevelType w:val="hybridMultilevel"/>
    <w:tmpl w:val="FB9AE764"/>
    <w:lvl w:ilvl="0" w:tplc="2760181E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8716D3F"/>
    <w:multiLevelType w:val="hybridMultilevel"/>
    <w:tmpl w:val="EE5499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4F0F50"/>
    <w:multiLevelType w:val="hybridMultilevel"/>
    <w:tmpl w:val="E53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16478"/>
    <w:multiLevelType w:val="multilevel"/>
    <w:tmpl w:val="4DCC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9B064A"/>
    <w:multiLevelType w:val="hybridMultilevel"/>
    <w:tmpl w:val="6A34BAE8"/>
    <w:lvl w:ilvl="0" w:tplc="091A88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557AAD"/>
    <w:multiLevelType w:val="hybridMultilevel"/>
    <w:tmpl w:val="1128B01E"/>
    <w:lvl w:ilvl="0" w:tplc="E4448E7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D27607"/>
    <w:multiLevelType w:val="hybridMultilevel"/>
    <w:tmpl w:val="8766F126"/>
    <w:lvl w:ilvl="0" w:tplc="2760181E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17">
    <w:nsid w:val="50A3381A"/>
    <w:multiLevelType w:val="multilevel"/>
    <w:tmpl w:val="AAFAC9C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82F57E0"/>
    <w:multiLevelType w:val="hybridMultilevel"/>
    <w:tmpl w:val="31D28E74"/>
    <w:lvl w:ilvl="0" w:tplc="38CEA38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262AF6"/>
    <w:multiLevelType w:val="hybridMultilevel"/>
    <w:tmpl w:val="B4BE946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5B167F"/>
    <w:multiLevelType w:val="hybridMultilevel"/>
    <w:tmpl w:val="232E1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C572A2"/>
    <w:multiLevelType w:val="hybridMultilevel"/>
    <w:tmpl w:val="27D0B7D8"/>
    <w:lvl w:ilvl="0" w:tplc="4ED4A86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9"/>
  </w:num>
  <w:num w:numId="5">
    <w:abstractNumId w:val="13"/>
  </w:num>
  <w:num w:numId="6">
    <w:abstractNumId w:val="17"/>
  </w:num>
  <w:num w:numId="7">
    <w:abstractNumId w:val="20"/>
  </w:num>
  <w:num w:numId="8">
    <w:abstractNumId w:val="10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774"/>
    <w:rsid w:val="00003E97"/>
    <w:rsid w:val="00017EDC"/>
    <w:rsid w:val="00021EA6"/>
    <w:rsid w:val="000A1774"/>
    <w:rsid w:val="000E1268"/>
    <w:rsid w:val="000F1EFD"/>
    <w:rsid w:val="00102732"/>
    <w:rsid w:val="0021360C"/>
    <w:rsid w:val="00250F3D"/>
    <w:rsid w:val="00254ABE"/>
    <w:rsid w:val="00266D11"/>
    <w:rsid w:val="002E09EB"/>
    <w:rsid w:val="00344146"/>
    <w:rsid w:val="00387ACE"/>
    <w:rsid w:val="003913A4"/>
    <w:rsid w:val="0040348F"/>
    <w:rsid w:val="004705CE"/>
    <w:rsid w:val="00490FE2"/>
    <w:rsid w:val="004D4F63"/>
    <w:rsid w:val="004F5AAC"/>
    <w:rsid w:val="00535B44"/>
    <w:rsid w:val="0064373D"/>
    <w:rsid w:val="00657076"/>
    <w:rsid w:val="0067644F"/>
    <w:rsid w:val="006D1D76"/>
    <w:rsid w:val="00763F4F"/>
    <w:rsid w:val="007B14C3"/>
    <w:rsid w:val="007F360E"/>
    <w:rsid w:val="00810178"/>
    <w:rsid w:val="00827940"/>
    <w:rsid w:val="008557A5"/>
    <w:rsid w:val="008D5DC5"/>
    <w:rsid w:val="0093731D"/>
    <w:rsid w:val="00A23E26"/>
    <w:rsid w:val="00A7351B"/>
    <w:rsid w:val="00AC34CA"/>
    <w:rsid w:val="00B405F7"/>
    <w:rsid w:val="00B874BE"/>
    <w:rsid w:val="00BC6477"/>
    <w:rsid w:val="00BF3B10"/>
    <w:rsid w:val="00C21BA3"/>
    <w:rsid w:val="00C5183D"/>
    <w:rsid w:val="00C75E93"/>
    <w:rsid w:val="00C84F74"/>
    <w:rsid w:val="00CB359E"/>
    <w:rsid w:val="00CD7C53"/>
    <w:rsid w:val="00D2022B"/>
    <w:rsid w:val="00DD23AB"/>
    <w:rsid w:val="00DD2F66"/>
    <w:rsid w:val="00E46627"/>
    <w:rsid w:val="00E84B78"/>
    <w:rsid w:val="00ED0B3B"/>
    <w:rsid w:val="00F05498"/>
    <w:rsid w:val="00F80EB3"/>
    <w:rsid w:val="00FE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644F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66D11"/>
    <w:pPr>
      <w:ind w:left="720"/>
      <w:contextualSpacing/>
    </w:pPr>
  </w:style>
  <w:style w:type="table" w:styleId="a5">
    <w:name w:val="Table Grid"/>
    <w:basedOn w:val="a1"/>
    <w:uiPriority w:val="99"/>
    <w:rsid w:val="0039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D5DC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1873</Words>
  <Characters>13840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21</cp:revision>
  <cp:lastPrinted>2018-01-29T15:42:00Z</cp:lastPrinted>
  <dcterms:created xsi:type="dcterms:W3CDTF">2015-09-10T18:02:00Z</dcterms:created>
  <dcterms:modified xsi:type="dcterms:W3CDTF">2018-01-29T15:49:00Z</dcterms:modified>
</cp:coreProperties>
</file>